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62" w:rsidRPr="00344B11" w:rsidRDefault="00EB53B5" w:rsidP="00D47A6E">
      <w:pPr>
        <w:adjustRightInd/>
        <w:spacing w:line="260" w:lineRule="atLeast"/>
        <w:jc w:val="center"/>
        <w:outlineLvl w:val="0"/>
        <w:rPr>
          <w:rFonts w:ascii="ＭＳ 明朝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ＭＳ 明朝" w:eastAsia="ＭＳ Ｐゴシック" w:hAnsi="Times New Roman" w:cs="ＭＳ Ｐゴシック" w:hint="eastAsia"/>
          <w:b/>
          <w:bCs/>
          <w:color w:val="000000"/>
          <w:sz w:val="28"/>
          <w:szCs w:val="28"/>
        </w:rPr>
        <w:t>県民活動団体用</w:t>
      </w:r>
      <w:r w:rsidR="001A6C62" w:rsidRPr="00344B11">
        <w:rPr>
          <w:rFonts w:ascii="ＭＳ 明朝" w:eastAsia="ＭＳ Ｐゴシック" w:hAnsi="Times New Roman" w:cs="ＭＳ Ｐゴシック" w:hint="eastAsia"/>
          <w:b/>
          <w:bCs/>
          <w:color w:val="000000"/>
          <w:sz w:val="28"/>
          <w:szCs w:val="28"/>
        </w:rPr>
        <w:t>ロッカー・レターケース　利用中止届</w:t>
      </w:r>
    </w:p>
    <w:p w:rsidR="001A6C62" w:rsidRPr="00344B11" w:rsidRDefault="00922298" w:rsidP="007B1003">
      <w:pPr>
        <w:adjustRightInd/>
        <w:spacing w:line="260" w:lineRule="atLeast"/>
        <w:ind w:firstLineChars="2964" w:firstLine="6521"/>
        <w:rPr>
          <w:rFonts w:ascii="ＭＳ Ｐゴシック" w:eastAsia="ＭＳ Ｐゴシック" w:hAnsi="ＭＳ Ｐゴシック" w:cs="Times New Roman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szCs w:val="22"/>
        </w:rPr>
        <w:t>令和</w:t>
      </w:r>
      <w:r w:rsidR="001A6C62" w:rsidRPr="00344B11">
        <w:rPr>
          <w:rFonts w:ascii="ＭＳ Ｐゴシック" w:eastAsia="ＭＳ Ｐゴシック" w:hAnsi="ＭＳ Ｐゴシック" w:cs="Times New Roman" w:hint="eastAsia"/>
          <w:color w:val="000000"/>
          <w:sz w:val="22"/>
          <w:szCs w:val="22"/>
        </w:rPr>
        <w:t xml:space="preserve">　　　　年　　　　月　　　　　日</w:t>
      </w:r>
    </w:p>
    <w:p w:rsidR="001A6C62" w:rsidRPr="00344B11" w:rsidRDefault="001A6C62" w:rsidP="001A6C62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tbl>
      <w:tblPr>
        <w:tblW w:w="0" w:type="auto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"/>
        <w:gridCol w:w="2130"/>
        <w:gridCol w:w="1735"/>
        <w:gridCol w:w="5722"/>
        <w:gridCol w:w="328"/>
      </w:tblGrid>
      <w:tr w:rsidR="00A021DF" w:rsidRPr="00344B11" w:rsidTr="005E2622">
        <w:trPr>
          <w:gridBefore w:val="1"/>
          <w:gridAfter w:val="1"/>
          <w:wBefore w:w="151" w:type="dxa"/>
          <w:wAfter w:w="328" w:type="dxa"/>
          <w:trHeight w:val="559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団体名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5E2622">
        <w:trPr>
          <w:gridBefore w:val="1"/>
          <w:gridAfter w:val="1"/>
          <w:wBefore w:w="151" w:type="dxa"/>
          <w:wAfter w:w="328" w:type="dxa"/>
          <w:trHeight w:val="681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32"/>
                <w:szCs w:val="32"/>
              </w:rPr>
              <w:t>代表者名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825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代表者の</w:t>
            </w:r>
          </w:p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:rsidR="007D70B1" w:rsidRPr="00344B11" w:rsidRDefault="007B1003" w:rsidP="00344B1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</w:t>
            </w:r>
            <w:r w:rsidR="007D70B1"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―　　　　　　　　）</w:t>
            </w:r>
          </w:p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</w:p>
          <w:p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496"/>
        </w:trPr>
        <w:tc>
          <w:tcPr>
            <w:tcW w:w="213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電話・ＦＡＸ・携帯　　</w:t>
            </w:r>
          </w:p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280"/>
        </w:trPr>
        <w:tc>
          <w:tcPr>
            <w:tcW w:w="958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  <w:sz w:val="18"/>
                <w:szCs w:val="18"/>
              </w:rPr>
            </w:pPr>
          </w:p>
        </w:tc>
      </w:tr>
      <w:tr w:rsidR="007B1003" w:rsidRPr="00344B11" w:rsidTr="00A63BB9">
        <w:trPr>
          <w:gridBefore w:val="1"/>
          <w:gridAfter w:val="1"/>
          <w:wBefore w:w="151" w:type="dxa"/>
          <w:wAfter w:w="328" w:type="dxa"/>
          <w:trHeight w:val="825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003" w:rsidRPr="00344B11" w:rsidRDefault="007B1003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担当者名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003" w:rsidRPr="00344B11" w:rsidRDefault="007B1003" w:rsidP="00A4082D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</w:p>
          <w:p w:rsidR="007B1003" w:rsidRPr="00344B11" w:rsidRDefault="007B1003" w:rsidP="00344B11">
            <w:pPr>
              <w:widowControl/>
              <w:adjustRightInd/>
              <w:ind w:left="420"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</w:p>
          <w:p w:rsidR="007B1003" w:rsidRPr="00344B11" w:rsidRDefault="007B1003" w:rsidP="00A4082D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996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担当者の</w:t>
            </w:r>
          </w:p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  <w:sz w:val="32"/>
                <w:szCs w:val="32"/>
              </w:rPr>
              <w:t>連絡先</w:t>
            </w: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住所　　　　</w:t>
            </w:r>
          </w:p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（〒　　　　　　　　　　　―　　　　　　　　　　　　）</w:t>
            </w:r>
          </w:p>
          <w:p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557"/>
        </w:trPr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0B1" w:rsidRPr="00344B11" w:rsidRDefault="007D70B1" w:rsidP="00344B1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color w:val="000000"/>
                <w:spacing w:val="2"/>
                <w:sz w:val="32"/>
                <w:szCs w:val="32"/>
              </w:rPr>
            </w:pPr>
          </w:p>
        </w:tc>
        <w:tc>
          <w:tcPr>
            <w:tcW w:w="7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B1" w:rsidRPr="00344B11" w:rsidRDefault="007D70B1" w:rsidP="00344B11">
            <w:pPr>
              <w:widowControl/>
              <w:adjustRightInd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 xml:space="preserve">　　　　　　　　　　　　　　　　　　　　　　　　　　</w:t>
            </w:r>
          </w:p>
          <w:p w:rsidR="007D70B1" w:rsidRPr="00344B11" w:rsidRDefault="007D70B1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Ｐゴシック" w:eastAsia="ＭＳ Ｐゴシック" w:hAnsi="ＭＳ Ｐゴシック" w:cs="Times New Roman" w:hint="eastAsia"/>
                <w:color w:val="000000"/>
                <w:spacing w:val="2"/>
              </w:rPr>
              <w:t>電話・ＦＡＸ・携帯</w:t>
            </w: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765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82D" w:rsidRPr="00344B11" w:rsidRDefault="00A4082D" w:rsidP="00A4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>利用備品及び理由</w:t>
            </w:r>
          </w:p>
          <w:p w:rsidR="00A4082D" w:rsidRPr="00344B11" w:rsidRDefault="00A4082D" w:rsidP="00A4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１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344B11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instrText>ロッカ</w:instrTex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instrText>ー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344B11">
              <w:rPr>
                <w:rFonts w:ascii="ＭＳ 明朝" w:hAnsi="Times New Roman" w:cs="Times New Roman" w:hint="eastAsia"/>
                <w:color w:val="000000"/>
              </w:rPr>
              <w:instrText xml:space="preserve">　　　　　　</w:instrText>
            </w:r>
            <w:r w:rsidRPr="00344B11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66"/>
              </w:rPr>
              <w:t>ロッカ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  <w:spacing w:val="2"/>
              </w:rPr>
              <w:t>ー</w:t>
            </w:r>
            <w:r w:rsidRPr="00344B11">
              <w:rPr>
                <w:rFonts w:ascii="ＭＳ 明朝" w:hAnsi="Times New Roman" w:cs="Times New Roman"/>
                <w:color w:val="000000"/>
              </w:rPr>
              <w:fldChar w:fldCharType="end"/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　　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  <w:p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 xml:space="preserve">Ｎｏ．　　</w:t>
            </w:r>
          </w:p>
        </w:tc>
        <w:tc>
          <w:tcPr>
            <w:tcW w:w="57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</w:p>
          <w:p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Times New Roman" w:cs="Times New Roman"/>
                <w:color w:val="000000"/>
                <w:spacing w:val="2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 xml:space="preserve">　　　</w:t>
            </w:r>
          </w:p>
        </w:tc>
      </w:tr>
      <w:tr w:rsidR="00A021DF" w:rsidRPr="00344B11" w:rsidTr="00A63BB9">
        <w:trPr>
          <w:gridBefore w:val="1"/>
          <w:gridAfter w:val="1"/>
          <w:wBefore w:w="151" w:type="dxa"/>
          <w:wAfter w:w="328" w:type="dxa"/>
          <w:trHeight w:val="467"/>
        </w:trPr>
        <w:tc>
          <w:tcPr>
            <w:tcW w:w="2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082D" w:rsidRPr="00344B11" w:rsidRDefault="00A4082D" w:rsidP="00A408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>２</w:t>
            </w:r>
            <w:r w:rsidRPr="00344B11">
              <w:rPr>
                <w:rFonts w:ascii="ＭＳ ゴシック" w:hAnsi="ＭＳ ゴシック" w:cs="ＭＳ ゴシック"/>
                <w:color w:val="000000"/>
              </w:rPr>
              <w:t xml:space="preserve"> </w:t>
            </w:r>
            <w:r w:rsidRPr="00344B11">
              <w:rPr>
                <w:rFonts w:ascii="ＭＳ 明朝" w:eastAsia="ＭＳ ゴシック" w:hAnsi="Times New Roman" w:cs="ＭＳ ゴシック" w:hint="eastAsia"/>
                <w:color w:val="000000"/>
              </w:rPr>
              <w:t xml:space="preserve">レターケース　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</w:rPr>
            </w:pPr>
            <w:r w:rsidRPr="00344B11">
              <w:rPr>
                <w:rFonts w:ascii="ＭＳ 明朝" w:eastAsia="ＭＳ Ｐゴシック" w:hAnsi="Times New Roman" w:cs="ＭＳ Ｐゴシック" w:hint="eastAsia"/>
                <w:color w:val="000000"/>
              </w:rPr>
              <w:t xml:space="preserve">Ｎｏ　</w:t>
            </w:r>
          </w:p>
        </w:tc>
        <w:tc>
          <w:tcPr>
            <w:tcW w:w="57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82D" w:rsidRPr="00344B11" w:rsidRDefault="00A4082D" w:rsidP="00344B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eastAsia="ＭＳ Ｐゴシック" w:hAnsi="Times New Roman" w:cs="ＭＳ Ｐゴシック"/>
                <w:color w:val="000000"/>
                <w:u w:val="single" w:color="000000"/>
              </w:rPr>
            </w:pPr>
          </w:p>
        </w:tc>
      </w:tr>
      <w:tr w:rsidR="00A021DF" w:rsidRPr="00344B11" w:rsidTr="00A6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923" w:rsidRDefault="007D70B1" w:rsidP="000D5923">
            <w:pPr>
              <w:widowControl/>
              <w:adjustRightInd/>
              <w:spacing w:line="54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備品の利用を中止する場合は、こちらに記入のうえ</w:t>
            </w:r>
            <w:r w:rsidR="00A9642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御</w:t>
            </w: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提出ください。　</w:t>
            </w:r>
            <w:r w:rsidR="00C03180" w:rsidRPr="00344B11"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  <w:br w:type="page"/>
            </w:r>
            <w:r w:rsidR="007B1003"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年度途中で利用中止の場合、代金の</w:t>
            </w:r>
          </w:p>
          <w:p w:rsidR="007D70B1" w:rsidRDefault="007B1003" w:rsidP="00CC1070">
            <w:pPr>
              <w:widowControl/>
              <w:adjustRightInd/>
              <w:spacing w:line="28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344B1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返還はいたしません。</w:t>
            </w:r>
          </w:p>
          <w:p w:rsidR="00CC655C" w:rsidRPr="00344B11" w:rsidRDefault="00CC655C" w:rsidP="007D70B1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C655C" w:rsidRPr="00344B11" w:rsidRDefault="00CC655C" w:rsidP="001933EC">
      <w:pPr>
        <w:adjustRightInd/>
        <w:spacing w:line="240" w:lineRule="exact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sectPr w:rsidR="00CC655C" w:rsidRPr="00344B11">
      <w:type w:val="continuous"/>
      <w:pgSz w:w="11906" w:h="16838"/>
      <w:pgMar w:top="738" w:right="680" w:bottom="566" w:left="1134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2A" w:rsidRDefault="005A612A">
      <w:r>
        <w:separator/>
      </w:r>
    </w:p>
  </w:endnote>
  <w:endnote w:type="continuationSeparator" w:id="0">
    <w:p w:rsidR="005A612A" w:rsidRDefault="005A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2A" w:rsidRDefault="005A612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A612A" w:rsidRDefault="005A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747D"/>
    <w:multiLevelType w:val="hybridMultilevel"/>
    <w:tmpl w:val="6F9AFB40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07C38"/>
    <w:multiLevelType w:val="hybridMultilevel"/>
    <w:tmpl w:val="2434245A"/>
    <w:lvl w:ilvl="0" w:tplc="B33EFFC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FB5700"/>
    <w:multiLevelType w:val="hybridMultilevel"/>
    <w:tmpl w:val="7108C3D0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50004BB0"/>
    <w:multiLevelType w:val="hybridMultilevel"/>
    <w:tmpl w:val="AFC47AEC"/>
    <w:lvl w:ilvl="0" w:tplc="217E5788">
      <w:start w:val="1"/>
      <w:numFmt w:val="decimalFullWidth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0F74"/>
    <w:multiLevelType w:val="hybridMultilevel"/>
    <w:tmpl w:val="67C2F4A6"/>
    <w:lvl w:ilvl="0" w:tplc="AA423714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619134D"/>
    <w:multiLevelType w:val="hybridMultilevel"/>
    <w:tmpl w:val="B55E5ACA"/>
    <w:lvl w:ilvl="0" w:tplc="925443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F87CFD"/>
    <w:multiLevelType w:val="hybridMultilevel"/>
    <w:tmpl w:val="7C564EC4"/>
    <w:lvl w:ilvl="0" w:tplc="E18AF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37A18"/>
    <w:multiLevelType w:val="hybridMultilevel"/>
    <w:tmpl w:val="F64411F0"/>
    <w:lvl w:ilvl="0" w:tplc="1F30E5E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7C17679"/>
    <w:multiLevelType w:val="hybridMultilevel"/>
    <w:tmpl w:val="ACE4366E"/>
    <w:lvl w:ilvl="0" w:tplc="42BE0450">
      <w:start w:val="1"/>
      <w:numFmt w:val="decimalFullWidth"/>
      <w:lvlText w:val="%1．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7EC63631"/>
    <w:multiLevelType w:val="hybridMultilevel"/>
    <w:tmpl w:val="CA2C746C"/>
    <w:lvl w:ilvl="0" w:tplc="289EAA7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6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96"/>
    <w:rsid w:val="00011A0E"/>
    <w:rsid w:val="00034E57"/>
    <w:rsid w:val="0008540F"/>
    <w:rsid w:val="00097AE3"/>
    <w:rsid w:val="000C3A1A"/>
    <w:rsid w:val="000D5923"/>
    <w:rsid w:val="0011224D"/>
    <w:rsid w:val="0013770A"/>
    <w:rsid w:val="001910D1"/>
    <w:rsid w:val="001933EC"/>
    <w:rsid w:val="001A6C62"/>
    <w:rsid w:val="001D1F9E"/>
    <w:rsid w:val="001D59A3"/>
    <w:rsid w:val="001E1470"/>
    <w:rsid w:val="00206673"/>
    <w:rsid w:val="00284288"/>
    <w:rsid w:val="002B66A4"/>
    <w:rsid w:val="002C0F6F"/>
    <w:rsid w:val="002D736A"/>
    <w:rsid w:val="002E6196"/>
    <w:rsid w:val="002F0A32"/>
    <w:rsid w:val="00344B11"/>
    <w:rsid w:val="00376419"/>
    <w:rsid w:val="003909D7"/>
    <w:rsid w:val="003A7765"/>
    <w:rsid w:val="003D6370"/>
    <w:rsid w:val="00407E11"/>
    <w:rsid w:val="00462C3B"/>
    <w:rsid w:val="00477A6F"/>
    <w:rsid w:val="004E7088"/>
    <w:rsid w:val="004F333B"/>
    <w:rsid w:val="00511DC5"/>
    <w:rsid w:val="005706D2"/>
    <w:rsid w:val="00572A12"/>
    <w:rsid w:val="0059742D"/>
    <w:rsid w:val="005A612A"/>
    <w:rsid w:val="005B40A2"/>
    <w:rsid w:val="005E2622"/>
    <w:rsid w:val="005F1AA3"/>
    <w:rsid w:val="005F7607"/>
    <w:rsid w:val="006611D1"/>
    <w:rsid w:val="00683853"/>
    <w:rsid w:val="0074334C"/>
    <w:rsid w:val="00754499"/>
    <w:rsid w:val="007633D0"/>
    <w:rsid w:val="007723EB"/>
    <w:rsid w:val="00774096"/>
    <w:rsid w:val="007B1003"/>
    <w:rsid w:val="007D70B1"/>
    <w:rsid w:val="007F6769"/>
    <w:rsid w:val="00801F6F"/>
    <w:rsid w:val="00824307"/>
    <w:rsid w:val="00847209"/>
    <w:rsid w:val="008560F5"/>
    <w:rsid w:val="00861DCC"/>
    <w:rsid w:val="008A3DE5"/>
    <w:rsid w:val="008C246D"/>
    <w:rsid w:val="008E286A"/>
    <w:rsid w:val="00910FFA"/>
    <w:rsid w:val="00922298"/>
    <w:rsid w:val="00956995"/>
    <w:rsid w:val="009A0ED9"/>
    <w:rsid w:val="009C472E"/>
    <w:rsid w:val="009D42D8"/>
    <w:rsid w:val="009F34D5"/>
    <w:rsid w:val="009F6E33"/>
    <w:rsid w:val="00A021DF"/>
    <w:rsid w:val="00A033C9"/>
    <w:rsid w:val="00A312B0"/>
    <w:rsid w:val="00A4082D"/>
    <w:rsid w:val="00A51DF4"/>
    <w:rsid w:val="00A63BB9"/>
    <w:rsid w:val="00A9642D"/>
    <w:rsid w:val="00AB7F8C"/>
    <w:rsid w:val="00AD7B35"/>
    <w:rsid w:val="00AD7FDA"/>
    <w:rsid w:val="00AE175D"/>
    <w:rsid w:val="00AF18F8"/>
    <w:rsid w:val="00BA543D"/>
    <w:rsid w:val="00BA5BCB"/>
    <w:rsid w:val="00BE11C4"/>
    <w:rsid w:val="00BF5110"/>
    <w:rsid w:val="00C03180"/>
    <w:rsid w:val="00C20EAB"/>
    <w:rsid w:val="00C46F65"/>
    <w:rsid w:val="00C70436"/>
    <w:rsid w:val="00C90D5F"/>
    <w:rsid w:val="00CC1070"/>
    <w:rsid w:val="00CC655C"/>
    <w:rsid w:val="00D012A1"/>
    <w:rsid w:val="00D47A6E"/>
    <w:rsid w:val="00D50723"/>
    <w:rsid w:val="00D92CE1"/>
    <w:rsid w:val="00DB1DB9"/>
    <w:rsid w:val="00DD200B"/>
    <w:rsid w:val="00DE53CE"/>
    <w:rsid w:val="00DE5735"/>
    <w:rsid w:val="00DF577D"/>
    <w:rsid w:val="00E011AC"/>
    <w:rsid w:val="00E1402C"/>
    <w:rsid w:val="00E209AB"/>
    <w:rsid w:val="00E30328"/>
    <w:rsid w:val="00E65DC8"/>
    <w:rsid w:val="00E92C69"/>
    <w:rsid w:val="00EB53B5"/>
    <w:rsid w:val="00EC529D"/>
    <w:rsid w:val="00ED733E"/>
    <w:rsid w:val="00EE5089"/>
    <w:rsid w:val="00EF44F2"/>
    <w:rsid w:val="00F22CE6"/>
    <w:rsid w:val="00F56C32"/>
    <w:rsid w:val="00F92FBA"/>
    <w:rsid w:val="00F9345C"/>
    <w:rsid w:val="00FA7272"/>
    <w:rsid w:val="00FC1FB7"/>
    <w:rsid w:val="00FC71AA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6831709-B989-4EA7-B8E7-2EAA403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44F2"/>
    <w:rPr>
      <w:rFonts w:ascii="Century" w:hAnsi="Century" w:cs="ＭＳ 明朝"/>
    </w:rPr>
  </w:style>
  <w:style w:type="paragraph" w:styleId="a5">
    <w:name w:val="footer"/>
    <w:basedOn w:val="a"/>
    <w:link w:val="a6"/>
    <w:rsid w:val="00EF4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44F2"/>
    <w:rPr>
      <w:rFonts w:ascii="Century" w:hAnsi="Century" w:cs="ＭＳ 明朝"/>
    </w:rPr>
  </w:style>
  <w:style w:type="paragraph" w:styleId="a7">
    <w:name w:val="Balloon Text"/>
    <w:basedOn w:val="a"/>
    <w:link w:val="a8"/>
    <w:rsid w:val="00BA543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BA543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1CD3-344D-4738-8002-EC7B0BDA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177</Characters>
  <Application>Microsoft Office Word</Application>
  <DocSecurity>0</DocSecurity>
  <Lines>44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リソグラフ　利用申込書</vt:lpstr>
      <vt:lpstr>リソグラフ　利用申込書</vt:lpstr>
    </vt:vector>
  </TitlesOfParts>
  <Company>埼玉県県民活動総合センター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（R4）ロッカー・レターケース利用中止届</dc:title>
  <dc:subject/>
  <dc:creator>けんかつ</dc:creator>
  <cp:keywords/>
  <dc:description/>
  <cp:lastModifiedBy>畑田 洋佑</cp:lastModifiedBy>
  <cp:revision>18</cp:revision>
  <cp:lastPrinted>2022-03-13T04:06:00Z</cp:lastPrinted>
  <dcterms:created xsi:type="dcterms:W3CDTF">2020-01-13T06:15:00Z</dcterms:created>
  <dcterms:modified xsi:type="dcterms:W3CDTF">2022-03-13T08:04:00Z</dcterms:modified>
</cp:coreProperties>
</file>